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52" w:rsidRDefault="00052552" w:rsidP="0005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 общеобразовательное учреждение</w:t>
      </w:r>
    </w:p>
    <w:p w:rsidR="00052552" w:rsidRDefault="00052552" w:rsidP="0005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«Лекаревская средняя общеобразовательная школа имени </w:t>
      </w:r>
    </w:p>
    <w:p w:rsidR="00052552" w:rsidRDefault="00052552" w:rsidP="0005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Героя Советского Союза Алексея Ивановича Соколова»</w:t>
      </w:r>
    </w:p>
    <w:tbl>
      <w:tblPr>
        <w:tblpPr w:leftFromText="180" w:rightFromText="180" w:bottomFromText="200" w:vertAnchor="page" w:horzAnchor="margin" w:tblpY="2747"/>
        <w:tblW w:w="4847" w:type="pct"/>
        <w:tblLook w:val="01E0"/>
      </w:tblPr>
      <w:tblGrid>
        <w:gridCol w:w="4292"/>
        <w:gridCol w:w="4986"/>
      </w:tblGrid>
      <w:tr w:rsidR="00052552" w:rsidTr="00052552">
        <w:trPr>
          <w:trHeight w:val="2602"/>
        </w:trPr>
        <w:tc>
          <w:tcPr>
            <w:tcW w:w="2313" w:type="pct"/>
            <w:hideMark/>
          </w:tcPr>
          <w:p w:rsidR="00052552" w:rsidRDefault="00052552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052552" w:rsidRDefault="00052552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№_______</w:t>
            </w:r>
          </w:p>
          <w:p w:rsidR="00052552" w:rsidRDefault="00052552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 «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__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________ 2017 г.</w:t>
            </w:r>
          </w:p>
        </w:tc>
        <w:tc>
          <w:tcPr>
            <w:tcW w:w="2687" w:type="pct"/>
          </w:tcPr>
          <w:p w:rsidR="00052552" w:rsidRDefault="00331C77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1C7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52552">
              <w:rPr>
                <w:rFonts w:ascii="Times New Roman" w:eastAsia="Times New Roman" w:hAnsi="Times New Roman"/>
                <w:b/>
                <w:sz w:val="24"/>
                <w:szCs w:val="24"/>
              </w:rPr>
              <w:t>«Утверждаю»</w:t>
            </w:r>
          </w:p>
          <w:p w:rsidR="00052552" w:rsidRDefault="00052552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 МБОУ Лекаревская СОШ</w:t>
            </w:r>
          </w:p>
          <w:p w:rsidR="00052552" w:rsidRDefault="00052552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__________/Лебедев В.В./</w:t>
            </w:r>
          </w:p>
          <w:p w:rsidR="00052552" w:rsidRDefault="00052552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 « __»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2017 г.</w:t>
            </w:r>
          </w:p>
          <w:p w:rsidR="00052552" w:rsidRDefault="00052552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2552" w:rsidRDefault="00331C77" w:rsidP="0005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133985</wp:posOffset>
            </wp:positionV>
            <wp:extent cx="1774825" cy="1397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552" w:rsidRDefault="00052552" w:rsidP="000525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552" w:rsidRDefault="00052552" w:rsidP="000525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552" w:rsidRDefault="00052552" w:rsidP="000525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052552" w:rsidRDefault="00052552" w:rsidP="00052552">
      <w:pPr>
        <w:shd w:val="clear" w:color="auto" w:fill="FFFFFF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052552" w:rsidRDefault="00052552" w:rsidP="00052552">
      <w:pPr>
        <w:shd w:val="clear" w:color="auto" w:fill="FFFFFF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геометрии</w:t>
      </w:r>
    </w:p>
    <w:p w:rsidR="00052552" w:rsidRDefault="00052552" w:rsidP="00052552">
      <w:pPr>
        <w:shd w:val="clear" w:color="auto" w:fill="FFFFFF"/>
        <w:adjustRightInd w:val="0"/>
        <w:spacing w:after="0" w:line="36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552" w:rsidRDefault="00052552" w:rsidP="00052552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8– 9 классы</w:t>
      </w:r>
    </w:p>
    <w:p w:rsidR="00052552" w:rsidRDefault="00052552" w:rsidP="00052552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552" w:rsidRDefault="00052552" w:rsidP="00052552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2552" w:rsidRDefault="00052552" w:rsidP="00052552">
      <w:pPr>
        <w:shd w:val="clear" w:color="auto" w:fill="FFFFFF"/>
        <w:tabs>
          <w:tab w:val="left" w:pos="5988"/>
          <w:tab w:val="left" w:pos="7122"/>
          <w:tab w:val="left" w:pos="7183"/>
          <w:tab w:val="right" w:pos="9849"/>
        </w:tabs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52552" w:rsidRDefault="00052552" w:rsidP="00052552">
      <w:pPr>
        <w:shd w:val="clear" w:color="auto" w:fill="FFFFFF"/>
        <w:tabs>
          <w:tab w:val="left" w:pos="5988"/>
          <w:tab w:val="left" w:pos="7122"/>
          <w:tab w:val="left" w:pos="7183"/>
          <w:tab w:val="right" w:pos="9849"/>
        </w:tabs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552" w:rsidRDefault="00052552" w:rsidP="00052552">
      <w:pPr>
        <w:shd w:val="clear" w:color="auto" w:fill="FFFFFF"/>
        <w:tabs>
          <w:tab w:val="left" w:pos="5988"/>
          <w:tab w:val="left" w:pos="7122"/>
          <w:tab w:val="left" w:pos="7183"/>
          <w:tab w:val="right" w:pos="9849"/>
        </w:tabs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052552" w:rsidRDefault="00052552" w:rsidP="00052552">
      <w:pPr>
        <w:shd w:val="clear" w:color="auto" w:fill="FFFFFF"/>
        <w:tabs>
          <w:tab w:val="left" w:pos="5988"/>
          <w:tab w:val="left" w:pos="7122"/>
          <w:tab w:val="left" w:pos="7183"/>
          <w:tab w:val="right" w:pos="9849"/>
        </w:tabs>
        <w:adjustRightInd w:val="0"/>
        <w:spacing w:after="0" w:line="36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552" w:rsidRDefault="00052552" w:rsidP="00052552">
      <w:pPr>
        <w:shd w:val="clear" w:color="auto" w:fill="FFFFFF"/>
        <w:tabs>
          <w:tab w:val="left" w:pos="5988"/>
          <w:tab w:val="left" w:pos="7122"/>
          <w:tab w:val="left" w:pos="7183"/>
          <w:tab w:val="right" w:pos="9849"/>
        </w:tabs>
        <w:adjustRightInd w:val="0"/>
        <w:spacing w:after="0" w:line="36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552" w:rsidRDefault="00052552" w:rsidP="00052552">
      <w:pPr>
        <w:shd w:val="clear" w:color="auto" w:fill="FFFFFF"/>
        <w:tabs>
          <w:tab w:val="left" w:pos="5988"/>
          <w:tab w:val="left" w:pos="7122"/>
          <w:tab w:val="left" w:pos="7183"/>
          <w:tab w:val="right" w:pos="9849"/>
        </w:tabs>
        <w:adjustRightInd w:val="0"/>
        <w:spacing w:after="0" w:line="36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</w:t>
      </w:r>
    </w:p>
    <w:p w:rsidR="00052552" w:rsidRDefault="00052552" w:rsidP="00052552">
      <w:pPr>
        <w:shd w:val="clear" w:color="auto" w:fill="FFFFFF"/>
        <w:tabs>
          <w:tab w:val="left" w:pos="5911"/>
          <w:tab w:val="left" w:pos="7122"/>
          <w:tab w:val="left" w:pos="7167"/>
          <w:tab w:val="right" w:pos="9849"/>
        </w:tabs>
        <w:adjustRightInd w:val="0"/>
        <w:spacing w:after="0" w:line="36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учителем математики         </w:t>
      </w:r>
    </w:p>
    <w:p w:rsidR="00052552" w:rsidRDefault="00052552" w:rsidP="00052552">
      <w:pPr>
        <w:shd w:val="clear" w:color="auto" w:fill="FFFFFF"/>
        <w:tabs>
          <w:tab w:val="left" w:pos="5911"/>
          <w:tab w:val="left" w:pos="7122"/>
          <w:tab w:val="left" w:pos="7167"/>
          <w:tab w:val="right" w:pos="9849"/>
        </w:tabs>
        <w:adjustRightInd w:val="0"/>
        <w:spacing w:after="0" w:line="36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Марковой Р.Р.</w:t>
      </w:r>
    </w:p>
    <w:p w:rsidR="00052552" w:rsidRDefault="00052552" w:rsidP="00052552">
      <w:pPr>
        <w:shd w:val="clear" w:color="auto" w:fill="FFFFFF"/>
        <w:tabs>
          <w:tab w:val="left" w:pos="6162"/>
        </w:tabs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552" w:rsidRDefault="00052552" w:rsidP="00052552">
      <w:pPr>
        <w:shd w:val="clear" w:color="auto" w:fill="FFFFFF"/>
        <w:tabs>
          <w:tab w:val="left" w:pos="6162"/>
        </w:tabs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552" w:rsidRDefault="00052552" w:rsidP="00052552">
      <w:pPr>
        <w:shd w:val="clear" w:color="auto" w:fill="FFFFFF"/>
        <w:tabs>
          <w:tab w:val="left" w:pos="6162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552" w:rsidRDefault="00052552" w:rsidP="00052552">
      <w:pPr>
        <w:shd w:val="clear" w:color="auto" w:fill="FFFFFF"/>
        <w:tabs>
          <w:tab w:val="left" w:pos="6162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552" w:rsidRDefault="00052552" w:rsidP="00052552">
      <w:pPr>
        <w:shd w:val="clear" w:color="auto" w:fill="FFFFFF"/>
        <w:tabs>
          <w:tab w:val="left" w:pos="6162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552" w:rsidRDefault="00052552" w:rsidP="00052552">
      <w:pPr>
        <w:shd w:val="clear" w:color="auto" w:fill="FFFFFF"/>
        <w:tabs>
          <w:tab w:val="left" w:pos="6162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552" w:rsidRDefault="00052552" w:rsidP="00052552">
      <w:pPr>
        <w:shd w:val="clear" w:color="auto" w:fill="FFFFFF"/>
        <w:tabs>
          <w:tab w:val="left" w:pos="6162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552" w:rsidRDefault="00052552" w:rsidP="00052552">
      <w:pPr>
        <w:shd w:val="clear" w:color="auto" w:fill="FFFFFF"/>
        <w:tabs>
          <w:tab w:val="left" w:pos="6162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552" w:rsidRDefault="00052552" w:rsidP="00052552">
      <w:pPr>
        <w:shd w:val="clear" w:color="auto" w:fill="FFFFFF"/>
        <w:tabs>
          <w:tab w:val="left" w:pos="6162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552" w:rsidRDefault="00052552" w:rsidP="00052552">
      <w:pPr>
        <w:shd w:val="clear" w:color="auto" w:fill="FFFFFF"/>
        <w:tabs>
          <w:tab w:val="left" w:pos="6162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552" w:rsidRDefault="00052552" w:rsidP="00052552">
      <w:pPr>
        <w:shd w:val="clear" w:color="auto" w:fill="FFFFFF"/>
        <w:tabs>
          <w:tab w:val="left" w:pos="6162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552" w:rsidRDefault="00052552" w:rsidP="00052552">
      <w:pPr>
        <w:shd w:val="clear" w:color="auto" w:fill="FFFFFF"/>
        <w:tabs>
          <w:tab w:val="left" w:pos="6162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552" w:rsidRDefault="00052552" w:rsidP="00052552">
      <w:pPr>
        <w:shd w:val="clear" w:color="auto" w:fill="FFFFFF"/>
        <w:tabs>
          <w:tab w:val="left" w:pos="6162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552" w:rsidRDefault="00052552" w:rsidP="00052552">
      <w:pPr>
        <w:shd w:val="clear" w:color="auto" w:fill="FFFFFF"/>
        <w:tabs>
          <w:tab w:val="left" w:pos="6162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Лекаревка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2017</w:t>
      </w:r>
    </w:p>
    <w:p w:rsidR="00BD1F28" w:rsidRDefault="00BD1F28" w:rsidP="00BD1F2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</w:p>
    <w:p w:rsidR="00BD1F28" w:rsidRDefault="00BD1F28" w:rsidP="004C3E6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</w:p>
    <w:p w:rsidR="004C3E6B" w:rsidRPr="00A27107" w:rsidRDefault="004C3E6B" w:rsidP="004C3E6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27107">
        <w:rPr>
          <w:rFonts w:ascii="Times New Roman" w:eastAsia="Times New Roman" w:hAnsi="Times New Roman"/>
          <w:b/>
          <w:sz w:val="24"/>
          <w:szCs w:val="24"/>
          <w:lang w:eastAsia="ar-SA"/>
        </w:rPr>
        <w:t>Аннотация к программе</w:t>
      </w:r>
    </w:p>
    <w:p w:rsidR="004C3E6B" w:rsidRPr="009A5FDE" w:rsidRDefault="004C3E6B" w:rsidP="004C3E6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B343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курса </w:t>
      </w:r>
      <w:r w:rsidRPr="003B3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геометрии для </w:t>
      </w:r>
      <w:r w:rsidR="000B6F5D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3B343E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3B343E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</w:t>
      </w:r>
      <w:r w:rsidRPr="003B343E">
        <w:rPr>
          <w:rFonts w:ascii="Times New Roman" w:hAnsi="Times New Roman" w:cs="Times New Roman"/>
          <w:sz w:val="24"/>
          <w:szCs w:val="24"/>
        </w:rPr>
        <w:t>на основе</w:t>
      </w:r>
      <w:r w:rsidRPr="003B34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3E6B" w:rsidRDefault="004C3E6B" w:rsidP="004C3E6B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73037">
        <w:rPr>
          <w:rFonts w:ascii="Times New Roman" w:eastAsia="Times New Roman" w:hAnsi="Times New Roman"/>
          <w:sz w:val="24"/>
          <w:szCs w:val="24"/>
          <w:lang w:eastAsia="ar-SA"/>
        </w:rPr>
        <w:t>федерального компонента государственного стандарта общего образования</w:t>
      </w:r>
      <w:r w:rsidRPr="00873037">
        <w:rPr>
          <w:rFonts w:ascii="Times New Roman" w:hAnsi="Times New Roman"/>
          <w:spacing w:val="-2"/>
          <w:sz w:val="24"/>
          <w:szCs w:val="24"/>
        </w:rPr>
        <w:t xml:space="preserve">. Приказ Министерства образования и </w:t>
      </w:r>
      <w:r w:rsidRPr="00873037">
        <w:rPr>
          <w:rFonts w:ascii="Times New Roman" w:hAnsi="Times New Roman"/>
          <w:spacing w:val="-1"/>
          <w:sz w:val="24"/>
          <w:szCs w:val="24"/>
        </w:rPr>
        <w:t xml:space="preserve">науки Российской Федерации от 05.03.2004 г. № 1089 «Об утверждении </w:t>
      </w:r>
      <w:r w:rsidRPr="00873037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начального общего, основного общего и среднего (полного) общего образования»</w:t>
      </w:r>
    </w:p>
    <w:p w:rsidR="004C3E6B" w:rsidRPr="004C3E6B" w:rsidRDefault="004C3E6B" w:rsidP="004C3E6B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3E6B">
        <w:rPr>
          <w:rFonts w:ascii="Times New Roman" w:hAnsi="Times New Roman" w:cs="Times New Roman"/>
          <w:sz w:val="24"/>
          <w:szCs w:val="24"/>
        </w:rPr>
        <w:t>авторской программы по геометрии  Л.С.Атанасян,  В. Ф.Бутузов, С.Б.Кадомцев и др. (Программы общеобразовательных учреждений. Геометрия. 7-9 классы/ сост. Н.Ф. Гаврилова. – М.: ВАКО, 2011).</w:t>
      </w:r>
    </w:p>
    <w:p w:rsidR="004C3E6B" w:rsidRDefault="004C3E6B" w:rsidP="004C3E6B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73037">
        <w:rPr>
          <w:rFonts w:ascii="Times New Roman" w:eastAsia="Times New Roman" w:hAnsi="Times New Roman"/>
          <w:sz w:val="24"/>
          <w:szCs w:val="24"/>
          <w:lang w:eastAsia="ar-SA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2016-17 учебный год.</w:t>
      </w:r>
    </w:p>
    <w:p w:rsidR="004C3E6B" w:rsidRPr="009A5FDE" w:rsidRDefault="004C3E6B" w:rsidP="004C3E6B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140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Учебника Геометрия 7-9</w:t>
      </w:r>
      <w:r w:rsidRPr="00B23140">
        <w:rPr>
          <w:rFonts w:ascii="Times New Roman" w:eastAsia="Times New Roman" w:hAnsi="Times New Roman"/>
          <w:bCs/>
          <w:iCs/>
          <w:sz w:val="24"/>
          <w:szCs w:val="24"/>
        </w:rPr>
        <w:t xml:space="preserve"> классы</w:t>
      </w:r>
      <w:proofErr w:type="gramStart"/>
      <w:r w:rsidRPr="00B23140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Pr="003B343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B343E">
        <w:rPr>
          <w:rFonts w:ascii="Times New Roman" w:hAnsi="Times New Roman" w:cs="Times New Roman"/>
          <w:sz w:val="24"/>
          <w:szCs w:val="24"/>
        </w:rPr>
        <w:t>чеб.для общеобразоват. учреждений / Л. С. Атанасян, В. Ф. Бутузов,  и др. – М. : Просвещение, 2013</w:t>
      </w:r>
    </w:p>
    <w:p w:rsidR="004C3E6B" w:rsidRPr="004C3E6B" w:rsidRDefault="004C3E6B" w:rsidP="004C3E6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C3E6B">
        <w:rPr>
          <w:rFonts w:ascii="Times New Roman" w:eastAsia="Times New Roman" w:hAnsi="Times New Roman"/>
          <w:bCs/>
          <w:iCs/>
          <w:sz w:val="24"/>
          <w:szCs w:val="24"/>
        </w:rPr>
        <w:t>Учебный курс рассчитан на:</w:t>
      </w:r>
    </w:p>
    <w:p w:rsidR="004C3E6B" w:rsidRPr="004C3E6B" w:rsidRDefault="004C3E6B" w:rsidP="004C3E6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- </w:t>
      </w:r>
      <w:r w:rsidRPr="004C3E6B">
        <w:rPr>
          <w:rFonts w:ascii="Times New Roman" w:eastAsia="Times New Roman" w:hAnsi="Times New Roman"/>
          <w:bCs/>
          <w:iCs/>
          <w:sz w:val="24"/>
          <w:szCs w:val="24"/>
        </w:rPr>
        <w:t xml:space="preserve"> 68 ч  (2 ч. в неделю, 34 учебные недели) в 7 классе </w:t>
      </w:r>
    </w:p>
    <w:p w:rsidR="004C3E6B" w:rsidRPr="004C3E6B" w:rsidRDefault="004C3E6B" w:rsidP="004C3E6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- </w:t>
      </w:r>
      <w:r w:rsidRPr="004C3E6B">
        <w:rPr>
          <w:rFonts w:ascii="Times New Roman" w:eastAsia="Times New Roman" w:hAnsi="Times New Roman"/>
          <w:bCs/>
          <w:iCs/>
          <w:sz w:val="24"/>
          <w:szCs w:val="24"/>
        </w:rPr>
        <w:t>68 ч  (2 ч. в неделю, 34 учебные недели) в 8 классе</w:t>
      </w:r>
    </w:p>
    <w:p w:rsidR="004C3E6B" w:rsidRPr="004C3E6B" w:rsidRDefault="004C3E6B" w:rsidP="004C3E6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- </w:t>
      </w:r>
      <w:r w:rsidRPr="004C3E6B">
        <w:rPr>
          <w:rFonts w:ascii="Times New Roman" w:eastAsia="Times New Roman" w:hAnsi="Times New Roman"/>
          <w:bCs/>
          <w:iCs/>
          <w:sz w:val="24"/>
          <w:szCs w:val="24"/>
        </w:rPr>
        <w:t>68 ч  (2 ч. в неделю, 34 учебные недели) в 9 классе</w:t>
      </w:r>
    </w:p>
    <w:p w:rsidR="004C3E6B" w:rsidRPr="004C3E6B" w:rsidRDefault="004C3E6B" w:rsidP="004C3E6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C3E6B" w:rsidRDefault="004C3E6B" w:rsidP="004C3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A30">
        <w:rPr>
          <w:rFonts w:ascii="Times New Roman" w:hAnsi="Times New Roman" w:cs="Times New Roman"/>
          <w:b/>
          <w:sz w:val="24"/>
          <w:szCs w:val="24"/>
        </w:rPr>
        <w:t>Цели изучения курса:</w:t>
      </w:r>
    </w:p>
    <w:p w:rsidR="004C3E6B" w:rsidRDefault="004C3E6B" w:rsidP="004C3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E6B" w:rsidRDefault="004C3E6B" w:rsidP="004C3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овладение системой знаний и умений, необходимых для применения в практической деятельности, изучение смежных дисциплин, продолжения образования;</w:t>
      </w:r>
    </w:p>
    <w:p w:rsidR="004C3E6B" w:rsidRDefault="004C3E6B" w:rsidP="004C3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4C3E6B" w:rsidRDefault="004C3E6B" w:rsidP="004C3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4C3E6B" w:rsidRPr="007956D1" w:rsidRDefault="004C3E6B" w:rsidP="004C3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4C3E6B" w:rsidRPr="00834A30" w:rsidRDefault="004C3E6B" w:rsidP="004C3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A30">
        <w:rPr>
          <w:rFonts w:ascii="Times New Roman" w:hAnsi="Times New Roman" w:cs="Times New Roman"/>
          <w:sz w:val="24"/>
          <w:szCs w:val="24"/>
        </w:rPr>
        <w:t xml:space="preserve">-систематическое изучение свойств геометрических фигур на плоскости; </w:t>
      </w:r>
    </w:p>
    <w:p w:rsidR="004C3E6B" w:rsidRPr="00834A30" w:rsidRDefault="004C3E6B" w:rsidP="004C3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A30">
        <w:rPr>
          <w:rFonts w:ascii="Times New Roman" w:hAnsi="Times New Roman" w:cs="Times New Roman"/>
          <w:sz w:val="24"/>
          <w:szCs w:val="24"/>
        </w:rPr>
        <w:t xml:space="preserve">-рациональное сочетание логической строгости и геометрической наглядности; </w:t>
      </w:r>
    </w:p>
    <w:p w:rsidR="004C3E6B" w:rsidRPr="00834A30" w:rsidRDefault="004C3E6B" w:rsidP="004C3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A30">
        <w:rPr>
          <w:rFonts w:ascii="Times New Roman" w:hAnsi="Times New Roman" w:cs="Times New Roman"/>
          <w:sz w:val="24"/>
          <w:szCs w:val="24"/>
        </w:rPr>
        <w:t xml:space="preserve">-увеличение теоретической значимости изучаемого материала; </w:t>
      </w:r>
    </w:p>
    <w:p w:rsidR="004C3E6B" w:rsidRPr="00834A30" w:rsidRDefault="004C3E6B" w:rsidP="004C3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A30">
        <w:rPr>
          <w:rFonts w:ascii="Times New Roman" w:hAnsi="Times New Roman" w:cs="Times New Roman"/>
          <w:sz w:val="24"/>
          <w:szCs w:val="24"/>
        </w:rPr>
        <w:t>-расширение внутренней логической связи курса;</w:t>
      </w:r>
    </w:p>
    <w:p w:rsidR="004C3E6B" w:rsidRPr="00834A30" w:rsidRDefault="004C3E6B" w:rsidP="004C3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A30">
        <w:rPr>
          <w:rFonts w:ascii="Times New Roman" w:hAnsi="Times New Roman" w:cs="Times New Roman"/>
          <w:sz w:val="24"/>
          <w:szCs w:val="24"/>
        </w:rPr>
        <w:t xml:space="preserve">-повышение роли дедукции, степень абстракции изучаемого материала;    </w:t>
      </w:r>
    </w:p>
    <w:p w:rsidR="004C3E6B" w:rsidRPr="00834A30" w:rsidRDefault="004C3E6B" w:rsidP="004C3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A30">
        <w:rPr>
          <w:rFonts w:ascii="Times New Roman" w:hAnsi="Times New Roman" w:cs="Times New Roman"/>
          <w:sz w:val="24"/>
          <w:szCs w:val="24"/>
        </w:rPr>
        <w:t>-овладение приемами аналитико-синтетической деятельности при доказательстве теорем и решении задач;</w:t>
      </w:r>
    </w:p>
    <w:p w:rsidR="004C3E6B" w:rsidRPr="00834A30" w:rsidRDefault="004C3E6B" w:rsidP="004C3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A30">
        <w:rPr>
          <w:rFonts w:ascii="Times New Roman" w:hAnsi="Times New Roman" w:cs="Times New Roman"/>
          <w:sz w:val="24"/>
          <w:szCs w:val="24"/>
        </w:rPr>
        <w:t>-постоянное обращение к наглядности, использование рисунков и чертежей на всех этапах обучения;</w:t>
      </w:r>
    </w:p>
    <w:p w:rsidR="004C3E6B" w:rsidRPr="00834A30" w:rsidRDefault="004C3E6B" w:rsidP="004C3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A30">
        <w:rPr>
          <w:rFonts w:ascii="Times New Roman" w:hAnsi="Times New Roman" w:cs="Times New Roman"/>
          <w:sz w:val="24"/>
          <w:szCs w:val="24"/>
        </w:rPr>
        <w:t>-обращение к примерам из практики;</w:t>
      </w:r>
    </w:p>
    <w:p w:rsidR="004C3E6B" w:rsidRPr="00834A30" w:rsidRDefault="004C3E6B" w:rsidP="004C3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A30">
        <w:rPr>
          <w:rFonts w:ascii="Times New Roman" w:hAnsi="Times New Roman" w:cs="Times New Roman"/>
          <w:sz w:val="24"/>
          <w:szCs w:val="24"/>
        </w:rPr>
        <w:t xml:space="preserve">-формирование представлений учащихся о строении математической теории; </w:t>
      </w:r>
    </w:p>
    <w:p w:rsidR="004C3E6B" w:rsidRPr="00834A30" w:rsidRDefault="004C3E6B" w:rsidP="004C3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A30">
        <w:rPr>
          <w:rFonts w:ascii="Times New Roman" w:hAnsi="Times New Roman" w:cs="Times New Roman"/>
          <w:sz w:val="24"/>
          <w:szCs w:val="24"/>
        </w:rPr>
        <w:t>-развитие логического мышления и подготовка аппарата, необходимого для изучения смежных дисциплин и курса стереометрии в старших классах;</w:t>
      </w:r>
    </w:p>
    <w:p w:rsidR="004C3E6B" w:rsidRPr="00834A30" w:rsidRDefault="004C3E6B" w:rsidP="004C3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A30">
        <w:rPr>
          <w:rFonts w:ascii="Times New Roman" w:hAnsi="Times New Roman" w:cs="Times New Roman"/>
          <w:sz w:val="24"/>
          <w:szCs w:val="24"/>
        </w:rPr>
        <w:t>-развитие геометрической интуиции;</w:t>
      </w:r>
    </w:p>
    <w:p w:rsidR="004C3E6B" w:rsidRPr="003B343E" w:rsidRDefault="004C3E6B" w:rsidP="004C3E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34A30">
        <w:rPr>
          <w:rFonts w:ascii="Times New Roman" w:hAnsi="Times New Roman" w:cs="Times New Roman"/>
          <w:sz w:val="24"/>
          <w:szCs w:val="24"/>
        </w:rPr>
        <w:t>-развитие умения учащихся вычленять геометрические факты и отношения в предметах и явлениях действительности, использовать язык геометрии для их описания.</w:t>
      </w:r>
    </w:p>
    <w:p w:rsidR="004C3E6B" w:rsidRPr="003B343E" w:rsidRDefault="004C3E6B" w:rsidP="004C3E6B">
      <w:pPr>
        <w:numPr>
          <w:ilvl w:val="0"/>
          <w:numId w:val="6"/>
        </w:numPr>
        <w:tabs>
          <w:tab w:val="clear" w:pos="2007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lastRenderedPageBreak/>
        <w:t>продолжить овладение системой геометрических знаний и умений, необходимых для приме</w:t>
      </w:r>
      <w:r w:rsidRPr="003B343E">
        <w:rPr>
          <w:rFonts w:ascii="Times New Roman" w:hAnsi="Times New Roman" w:cs="Times New Roman"/>
          <w:sz w:val="24"/>
          <w:szCs w:val="24"/>
        </w:rPr>
        <w:softHyphen/>
        <w:t>нения  в практической деятельности, изучения смежных дисциплин, продолжения образования.</w:t>
      </w:r>
    </w:p>
    <w:p w:rsidR="004C3E6B" w:rsidRPr="003B343E" w:rsidRDefault="004C3E6B" w:rsidP="004C3E6B">
      <w:pPr>
        <w:numPr>
          <w:ilvl w:val="0"/>
          <w:numId w:val="6"/>
        </w:numPr>
        <w:tabs>
          <w:tab w:val="clear" w:pos="2007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продолжить интеллектуальное развитие, формирование качеств личности, необходимых че</w:t>
      </w:r>
      <w:r w:rsidRPr="003B343E">
        <w:rPr>
          <w:rFonts w:ascii="Times New Roman" w:hAnsi="Times New Roman" w:cs="Times New Roman"/>
          <w:sz w:val="24"/>
          <w:szCs w:val="24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C3E6B" w:rsidRPr="003B343E" w:rsidRDefault="004C3E6B" w:rsidP="004C3E6B">
      <w:pPr>
        <w:numPr>
          <w:ilvl w:val="0"/>
          <w:numId w:val="6"/>
        </w:numPr>
        <w:tabs>
          <w:tab w:val="clear" w:pos="2007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C3E6B" w:rsidRPr="003B343E" w:rsidRDefault="004C3E6B" w:rsidP="004C3E6B">
      <w:pPr>
        <w:numPr>
          <w:ilvl w:val="0"/>
          <w:numId w:val="6"/>
        </w:numPr>
        <w:tabs>
          <w:tab w:val="clear" w:pos="2007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воспитание культуры личности, отношение к геометрии как к части общечеловеческой куль</w:t>
      </w:r>
      <w:r w:rsidRPr="003B343E">
        <w:rPr>
          <w:rFonts w:ascii="Times New Roman" w:hAnsi="Times New Roman" w:cs="Times New Roman"/>
          <w:sz w:val="24"/>
          <w:szCs w:val="24"/>
        </w:rPr>
        <w:softHyphen/>
        <w:t>туры, понимание значимости геометрии для научно-технического прогресса.</w:t>
      </w:r>
    </w:p>
    <w:p w:rsidR="004C3E6B" w:rsidRDefault="004C3E6B" w:rsidP="004C3E6B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3E6B" w:rsidRPr="004C3E6B" w:rsidRDefault="004C3E6B" w:rsidP="004C3E6B">
      <w:pPr>
        <w:shd w:val="clear" w:color="auto" w:fill="FFFFFF"/>
        <w:jc w:val="both"/>
        <w:rPr>
          <w:b/>
          <w:i/>
        </w:rPr>
      </w:pPr>
      <w:r w:rsidRPr="003B343E">
        <w:rPr>
          <w:rFonts w:ascii="Times New Roman" w:hAnsi="Times New Roman" w:cs="Times New Roman"/>
          <w:b/>
          <w:i/>
          <w:sz w:val="24"/>
          <w:szCs w:val="24"/>
        </w:rPr>
        <w:t>Задачи курса:</w:t>
      </w:r>
    </w:p>
    <w:p w:rsidR="004C3E6B" w:rsidRPr="003B343E" w:rsidRDefault="004C3E6B" w:rsidP="004C3E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сформировать понятие вектора как направленного отрезка, показать учащимся применение вектора к решению простейших задач.</w:t>
      </w:r>
    </w:p>
    <w:p w:rsidR="004C3E6B" w:rsidRPr="003B343E" w:rsidRDefault="004C3E6B" w:rsidP="004C3E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познакомить с использованием векторов и метода координат  при решении геометрических задач; дать представление  об изучении геометрических фигур с помощью методов алгебры.</w:t>
      </w:r>
    </w:p>
    <w:p w:rsidR="004C3E6B" w:rsidRPr="003B343E" w:rsidRDefault="004C3E6B" w:rsidP="004C3E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развить умение учащихся применять тригонометрический аппарат при решении геометрических задач.</w:t>
      </w:r>
    </w:p>
    <w:p w:rsidR="004C3E6B" w:rsidRPr="003B343E" w:rsidRDefault="004C3E6B" w:rsidP="004C3E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расширить и систематизировать знания учащихся об окружностях и многоугольниках</w:t>
      </w:r>
    </w:p>
    <w:p w:rsidR="004C3E6B" w:rsidRPr="003B343E" w:rsidRDefault="004C3E6B" w:rsidP="004C3E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познакомить с понятием движения на плоскости: симметриями, параллельным переносом, поворотом</w:t>
      </w:r>
    </w:p>
    <w:p w:rsidR="004C3E6B" w:rsidRPr="003B343E" w:rsidRDefault="004C3E6B" w:rsidP="004C3E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выделить основные методы доказательств, с целью обоснования (опровержения) утверждений и для решения ряда геометрических задач.</w:t>
      </w:r>
    </w:p>
    <w:p w:rsidR="004C3E6B" w:rsidRPr="003B343E" w:rsidRDefault="004C3E6B" w:rsidP="004C3E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научить проводить рассуждения, используя математический язык, ссылаясь на соответствующие геометрические утверждения.</w:t>
      </w:r>
    </w:p>
    <w:p w:rsidR="004C3E6B" w:rsidRPr="009A5FDE" w:rsidRDefault="004C3E6B" w:rsidP="004C3E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использовать алгебраический аппарат для решения геометрических задач.</w:t>
      </w:r>
    </w:p>
    <w:p w:rsidR="004C3E6B" w:rsidRDefault="004C3E6B" w:rsidP="004C3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E6B" w:rsidRPr="000B6F5D" w:rsidRDefault="004C3E6B" w:rsidP="000B6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E6B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4C3E6B" w:rsidRPr="00044262" w:rsidRDefault="004C3E6B" w:rsidP="004C3E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8</w:t>
      </w:r>
      <w:r w:rsidRPr="00010D6B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 xml:space="preserve"> класс</w:t>
      </w:r>
    </w:p>
    <w:p w:rsidR="004C3E6B" w:rsidRPr="00834A30" w:rsidRDefault="004C3E6B" w:rsidP="00461591">
      <w:pPr>
        <w:pStyle w:val="NR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Глава 5. </w:t>
      </w:r>
      <w:r w:rsidR="000B6F5D">
        <w:rPr>
          <w:rFonts w:ascii="Times New Roman" w:hAnsi="Times New Roman"/>
          <w:b/>
          <w:sz w:val="24"/>
          <w:szCs w:val="24"/>
          <w:lang w:val="ru-RU"/>
        </w:rPr>
        <w:t>«Четырёхугольники» (16</w:t>
      </w:r>
      <w:r w:rsidRPr="00834A30">
        <w:rPr>
          <w:rFonts w:ascii="Times New Roman" w:hAnsi="Times New Roman"/>
          <w:b/>
          <w:sz w:val="24"/>
          <w:szCs w:val="24"/>
          <w:lang w:val="ru-RU"/>
        </w:rPr>
        <w:t xml:space="preserve"> часов)</w:t>
      </w:r>
    </w:p>
    <w:p w:rsidR="004C3E6B" w:rsidRPr="00834A30" w:rsidRDefault="004C3E6B" w:rsidP="004C3E6B">
      <w:pPr>
        <w:pStyle w:val="NR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34A30">
        <w:rPr>
          <w:rFonts w:ascii="Times New Roman" w:hAnsi="Times New Roman"/>
          <w:sz w:val="24"/>
          <w:szCs w:val="24"/>
          <w:lang w:val="ru-RU"/>
        </w:rPr>
        <w:t xml:space="preserve"> Многоугольник, выпуклый многоугольник, четырёхугольник.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 симметрия.</w:t>
      </w:r>
    </w:p>
    <w:p w:rsidR="004C3E6B" w:rsidRPr="00834A30" w:rsidRDefault="004C3E6B" w:rsidP="004C3E6B">
      <w:pPr>
        <w:pStyle w:val="NR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34A30">
        <w:rPr>
          <w:rFonts w:ascii="Times New Roman" w:hAnsi="Times New Roman"/>
          <w:b/>
          <w:i/>
          <w:sz w:val="24"/>
          <w:szCs w:val="24"/>
          <w:lang w:val="ru-RU"/>
        </w:rPr>
        <w:t>Основная цель</w:t>
      </w:r>
      <w:r w:rsidRPr="00834A30">
        <w:rPr>
          <w:rFonts w:ascii="Times New Roman" w:hAnsi="Times New Roman"/>
          <w:sz w:val="24"/>
          <w:szCs w:val="24"/>
          <w:lang w:val="ru-RU"/>
        </w:rPr>
        <w:t xml:space="preserve"> – изучить наиболее важные виды четырёхугольников: параллелограмм, прямоугольник, квадрат, ромб, трапеция; дать представление о фигурах, обладающих осевой и центральной симметрией.</w:t>
      </w:r>
    </w:p>
    <w:p w:rsidR="004C3E6B" w:rsidRPr="00834A30" w:rsidRDefault="004C3E6B" w:rsidP="004C3E6B">
      <w:pPr>
        <w:pStyle w:val="NR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C3E6B" w:rsidRPr="00834A30" w:rsidRDefault="004C3E6B" w:rsidP="00461591">
      <w:pPr>
        <w:pStyle w:val="NR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Глава 6. </w:t>
      </w:r>
      <w:r w:rsidR="000B6F5D">
        <w:rPr>
          <w:rFonts w:ascii="Times New Roman" w:hAnsi="Times New Roman"/>
          <w:b/>
          <w:sz w:val="24"/>
          <w:szCs w:val="24"/>
          <w:lang w:val="ru-RU"/>
        </w:rPr>
        <w:t>«Площадь»  (16</w:t>
      </w:r>
      <w:r w:rsidRPr="00834A30">
        <w:rPr>
          <w:rFonts w:ascii="Times New Roman" w:hAnsi="Times New Roman"/>
          <w:b/>
          <w:sz w:val="24"/>
          <w:szCs w:val="24"/>
          <w:lang w:val="ru-RU"/>
        </w:rPr>
        <w:t xml:space="preserve"> часов)</w:t>
      </w:r>
    </w:p>
    <w:p w:rsidR="004C3E6B" w:rsidRPr="00834A30" w:rsidRDefault="004C3E6B" w:rsidP="004C3E6B">
      <w:pPr>
        <w:pStyle w:val="NR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34A30">
        <w:rPr>
          <w:rFonts w:ascii="Times New Roman" w:hAnsi="Times New Roman"/>
          <w:sz w:val="24"/>
          <w:szCs w:val="24"/>
          <w:lang w:val="ru-RU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4C3E6B" w:rsidRPr="00834A30" w:rsidRDefault="004C3E6B" w:rsidP="004C3E6B">
      <w:pPr>
        <w:pStyle w:val="NR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34A30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Основная цель</w:t>
      </w:r>
      <w:r w:rsidRPr="00834A30">
        <w:rPr>
          <w:rFonts w:ascii="Times New Roman" w:hAnsi="Times New Roman"/>
          <w:sz w:val="24"/>
          <w:szCs w:val="24"/>
          <w:lang w:val="ru-RU"/>
        </w:rPr>
        <w:t xml:space="preserve"> – расширить и углубить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самых главных теорем геометрии - теорему Пифагора.</w:t>
      </w:r>
    </w:p>
    <w:p w:rsidR="004C3E6B" w:rsidRPr="00834A30" w:rsidRDefault="004C3E6B" w:rsidP="00461591">
      <w:pPr>
        <w:pStyle w:val="NR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Глав</w:t>
      </w:r>
      <w:r w:rsidR="000B6F5D">
        <w:rPr>
          <w:rFonts w:ascii="Times New Roman" w:hAnsi="Times New Roman"/>
          <w:b/>
          <w:sz w:val="24"/>
          <w:szCs w:val="24"/>
          <w:lang w:val="ru-RU"/>
        </w:rPr>
        <w:t>а 7. «Подобные треугольники» (9</w:t>
      </w:r>
      <w:r w:rsidRPr="00834A30">
        <w:rPr>
          <w:rFonts w:ascii="Times New Roman" w:hAnsi="Times New Roman"/>
          <w:b/>
          <w:sz w:val="24"/>
          <w:szCs w:val="24"/>
          <w:lang w:val="ru-RU"/>
        </w:rPr>
        <w:t>часов)</w:t>
      </w:r>
    </w:p>
    <w:p w:rsidR="004C3E6B" w:rsidRPr="00834A30" w:rsidRDefault="004C3E6B" w:rsidP="004C3E6B">
      <w:pPr>
        <w:pStyle w:val="NR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34A30">
        <w:rPr>
          <w:rFonts w:ascii="Times New Roman" w:hAnsi="Times New Roman"/>
          <w:sz w:val="24"/>
          <w:szCs w:val="24"/>
          <w:lang w:val="ru-RU"/>
        </w:rPr>
        <w:t>Подобные треугольники. Признаки 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4C3E6B" w:rsidRPr="00834A30" w:rsidRDefault="004C3E6B" w:rsidP="004C3E6B">
      <w:pPr>
        <w:pStyle w:val="NR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34A30">
        <w:rPr>
          <w:rFonts w:ascii="Times New Roman" w:hAnsi="Times New Roman"/>
          <w:b/>
          <w:i/>
          <w:sz w:val="24"/>
          <w:szCs w:val="24"/>
          <w:lang w:val="ru-RU"/>
        </w:rPr>
        <w:t>Основная цель:</w:t>
      </w:r>
      <w:r w:rsidRPr="00834A30">
        <w:rPr>
          <w:rFonts w:ascii="Times New Roman" w:hAnsi="Times New Roman"/>
          <w:sz w:val="24"/>
          <w:szCs w:val="24"/>
          <w:lang w:val="ru-RU"/>
        </w:rPr>
        <w:t>ввести понятие  подобных треугольников; рассмотреть  признаки  подобия треугольников и их применения; сделать первый шаг в освоении учащимися тригонометрического аппарата геометрии.</w:t>
      </w:r>
    </w:p>
    <w:p w:rsidR="004C3E6B" w:rsidRPr="00834A30" w:rsidRDefault="004C3E6B" w:rsidP="00461591">
      <w:pPr>
        <w:pStyle w:val="NR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Глава 8.  «Окружность» (</w:t>
      </w:r>
      <w:r w:rsidR="000B6F5D">
        <w:rPr>
          <w:rFonts w:ascii="Times New Roman" w:hAnsi="Times New Roman"/>
          <w:b/>
          <w:sz w:val="24"/>
          <w:szCs w:val="24"/>
          <w:lang w:val="ru-RU"/>
        </w:rPr>
        <w:t>18</w:t>
      </w:r>
      <w:r w:rsidRPr="00834A30">
        <w:rPr>
          <w:rFonts w:ascii="Times New Roman" w:hAnsi="Times New Roman"/>
          <w:b/>
          <w:sz w:val="24"/>
          <w:szCs w:val="24"/>
          <w:lang w:val="ru-RU"/>
        </w:rPr>
        <w:t xml:space="preserve"> часов)</w:t>
      </w:r>
    </w:p>
    <w:p w:rsidR="004C3E6B" w:rsidRPr="00834A30" w:rsidRDefault="004C3E6B" w:rsidP="004C3E6B">
      <w:pPr>
        <w:pStyle w:val="NR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34A30">
        <w:rPr>
          <w:rFonts w:ascii="Times New Roman" w:hAnsi="Times New Roman"/>
          <w:sz w:val="24"/>
          <w:szCs w:val="24"/>
          <w:lang w:val="ru-RU"/>
        </w:rPr>
        <w:t>Взаимное расположение прямой и окружности. Касательная к окружности, её свойство и признак.  Центральный, вписанный угол; величина вписанного угла</w:t>
      </w:r>
      <w:proofErr w:type="gramStart"/>
      <w:r w:rsidRPr="00834A30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gramEnd"/>
      <w:r w:rsidRPr="00834A30">
        <w:rPr>
          <w:rFonts w:ascii="Times New Roman" w:hAnsi="Times New Roman"/>
          <w:sz w:val="24"/>
          <w:szCs w:val="24"/>
          <w:lang w:val="ru-RU"/>
        </w:rPr>
        <w:t xml:space="preserve">двух окружностей.; равенство касательных, проведенных из одной точки. Метрические соотношения в окружности: свойства секущих, касательных, хорд. </w:t>
      </w:r>
    </w:p>
    <w:p w:rsidR="004C3E6B" w:rsidRPr="00834A30" w:rsidRDefault="004C3E6B" w:rsidP="004C3E6B">
      <w:pPr>
        <w:pStyle w:val="NR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34A30">
        <w:rPr>
          <w:rFonts w:ascii="Times New Roman" w:hAnsi="Times New Roman"/>
          <w:sz w:val="24"/>
          <w:szCs w:val="24"/>
          <w:lang w:val="ru-RU"/>
        </w:rPr>
        <w:t>Окружность, вписанная в треугольник, и окружность, описанная около треугольника. Вписанные и описанные четырехугольники.Вписанные и описанные окружности правильного многоугольника.</w:t>
      </w:r>
    </w:p>
    <w:p w:rsidR="004C3E6B" w:rsidRPr="00834A30" w:rsidRDefault="00461591" w:rsidP="00461591">
      <w:pPr>
        <w:pStyle w:val="NR"/>
        <w:spacing w:after="0" w:line="240" w:lineRule="auto"/>
        <w:ind w:firstLine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Основная цель:</w:t>
      </w:r>
      <w:r w:rsidR="004C3E6B" w:rsidRPr="00834A30">
        <w:rPr>
          <w:rFonts w:ascii="Times New Roman" w:hAnsi="Times New Roman"/>
          <w:sz w:val="24"/>
          <w:szCs w:val="24"/>
          <w:lang w:val="ru-RU"/>
        </w:rPr>
        <w:t>расширить сведения об окружности, изучить новые факты, связанные с окружностью; познакомить учащихся с четырьмя замечательными точками треугольника.</w:t>
      </w:r>
    </w:p>
    <w:p w:rsidR="004C3E6B" w:rsidRDefault="004C3E6B" w:rsidP="004615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Повторение. </w:t>
      </w:r>
      <w:r w:rsidRPr="00834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0B6F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</w:t>
      </w:r>
      <w:r w:rsidRPr="00834A30">
        <w:rPr>
          <w:rFonts w:ascii="Times New Roman" w:hAnsi="Times New Roman" w:cs="Times New Roman"/>
          <w:b/>
          <w:color w:val="000000"/>
          <w:sz w:val="24"/>
          <w:szCs w:val="24"/>
        </w:rPr>
        <w:t>часов)</w:t>
      </w:r>
    </w:p>
    <w:p w:rsidR="004C3E6B" w:rsidRPr="00DB5635" w:rsidRDefault="00461591" w:rsidP="004C3E6B">
      <w:pPr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Учебно</w:t>
      </w:r>
      <w:r w:rsidR="004C3E6B" w:rsidRPr="00DB56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-тематическое планирование </w:t>
      </w:r>
    </w:p>
    <w:tbl>
      <w:tblPr>
        <w:tblStyle w:val="1"/>
        <w:tblW w:w="0" w:type="auto"/>
        <w:tblLook w:val="04A0"/>
      </w:tblPr>
      <w:tblGrid>
        <w:gridCol w:w="846"/>
        <w:gridCol w:w="5245"/>
        <w:gridCol w:w="992"/>
        <w:gridCol w:w="1134"/>
        <w:gridCol w:w="1128"/>
      </w:tblGrid>
      <w:tr w:rsidR="000B6F5D" w:rsidRPr="000B6F5D" w:rsidTr="000B6F5D">
        <w:trPr>
          <w:trHeight w:val="330"/>
        </w:trPr>
        <w:tc>
          <w:tcPr>
            <w:tcW w:w="846" w:type="dxa"/>
            <w:vMerge w:val="restart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proofErr w:type="gramStart"/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темы.</w:t>
            </w:r>
          </w:p>
        </w:tc>
        <w:tc>
          <w:tcPr>
            <w:tcW w:w="992" w:type="dxa"/>
            <w:vMerge w:val="restart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2" w:type="dxa"/>
            <w:gridSpan w:val="2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B6F5D" w:rsidRPr="000B6F5D" w:rsidTr="000B6F5D">
        <w:trPr>
          <w:trHeight w:val="210"/>
        </w:trPr>
        <w:tc>
          <w:tcPr>
            <w:tcW w:w="846" w:type="dxa"/>
            <w:vMerge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B6F5D" w:rsidRPr="000B6F5D" w:rsidRDefault="000B6F5D" w:rsidP="000B6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Четырёхугольники. Параллелограмм, его свойства и признаки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«Параллелограмм, его свойства и признаки»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 его свойства и призн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«Прямоугольник его свойства и признаки»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и признаки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«Квадрат его свойства и признаки»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Ромб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признаки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по теме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«Ромб его свойства и признаки»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300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Трапеция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240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«Трапеция»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390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линия трапеции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255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«Трапеция»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Равнобедренная трапеция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«Равнобедренная трапеция»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«Четырёхугольники»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№1 по теме </w:t>
            </w: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«Четырёхугольники»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B6F5D" w:rsidRPr="000B6F5D" w:rsidRDefault="000B6F5D" w:rsidP="000B6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площади плоских фигур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тавленные и равновеликие фигуры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четырёхуг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ольника. Площадь прямоугольника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параллелограмма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«Площадь прямоугольника, параллелограмма»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треугольника (основные формулы)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«Площадь треугольника»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трапеции 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«Площадь прямоугольника»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Герона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«Формула Герона»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«Теорема Пифагора»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570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«Признаки равенства прямоугольных треугольников»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536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№2 по теме «Площадь четырёхугольника»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B6F5D" w:rsidRPr="000B6F5D" w:rsidRDefault="000B6F5D" w:rsidP="000B6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Подобные треугольники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Подобие фигур.Подобные треугольники. Подобие треугольников; коэффициент подобия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признак подобия треугольников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признак подобия треугольников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«Признаки подобия треугольников»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площадями подобных фигур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Фалеса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487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задача на построение: деление отрезка на 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равных частей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390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№3 по теме«Подобные треугольники».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B6F5D" w:rsidRPr="000B6F5D" w:rsidRDefault="000B6F5D" w:rsidP="000B6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992" w:type="dxa"/>
            <w:vAlign w:val="center"/>
          </w:tcPr>
          <w:p w:rsidR="000B6F5D" w:rsidRPr="000B6F5D" w:rsidRDefault="000B6F5D" w:rsidP="000B6F5D">
            <w:pPr>
              <w:widowControl w:val="0"/>
              <w:tabs>
                <w:tab w:val="left" w:pos="240"/>
                <w:tab w:val="center" w:pos="3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Окружность и круг. Центр, радиус, диаметр. Дуга, хорда. Окружность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Эйлера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Сектор, сегмент. Центральный угол 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Вписанный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угол; величина вписанного угла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мера угла, соответствие между величиной угла и длиной дуги окружности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Взаимное расположение прямой и окружности, двух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окружностей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Касательная и секущая к окружности; равенство касательн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ых, проведенных из одной точки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120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«Касательная и секущая к окружности; равенство касательных, проведенных из одной точки»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150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Метрические соотношения в окружности: свой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секущих, касательных, хорд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135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вписанная в треугольник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120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описанная около треугольника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165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«Окружность, вписанная в треугольник и описанная около треугольника»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120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Вписанные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четырёхугольники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150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Описанные четырёхугольники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111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«Описанные и вписанные четырёхугольники»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150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серед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инного перпендикуляра к отрезку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126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Замечательные точки треугольника: точки пересечения серединных перп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ендикуляров, биссектрис, медиан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111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систематизация знаний по теме 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«Окружность и круг»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570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работа№4 по теме</w:t>
            </w: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«Окружность и круг»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413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60;61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Четырёхугольники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62;63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четырёхугольников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234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64;65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треугольники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165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126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135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контрольной работы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E6B" w:rsidRPr="004C3E6B" w:rsidRDefault="004C3E6B" w:rsidP="004C3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91" w:rsidRPr="00461591" w:rsidRDefault="00461591" w:rsidP="0046159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1591">
        <w:rPr>
          <w:rFonts w:ascii="Times New Roman" w:hAnsi="Times New Roman" w:cs="Times New Roman"/>
          <w:b/>
          <w:bCs/>
          <w:sz w:val="24"/>
          <w:szCs w:val="24"/>
          <w:u w:val="single"/>
        </w:rPr>
        <w:t>9 класс</w:t>
      </w:r>
    </w:p>
    <w:p w:rsidR="004C3E6B" w:rsidRPr="003B343E" w:rsidRDefault="004C3E6B" w:rsidP="004615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b/>
          <w:bCs/>
          <w:sz w:val="24"/>
          <w:szCs w:val="24"/>
        </w:rPr>
        <w:t>Глава 9,10.Векторы. Метод координат. (22 часа)</w:t>
      </w:r>
    </w:p>
    <w:p w:rsidR="004C3E6B" w:rsidRPr="003B343E" w:rsidRDefault="004C3E6B" w:rsidP="004615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3B343E">
        <w:rPr>
          <w:rFonts w:ascii="Times New Roman" w:hAnsi="Times New Roman" w:cs="Times New Roman"/>
          <w:sz w:val="24"/>
          <w:szCs w:val="24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4C3E6B" w:rsidRPr="003B343E" w:rsidRDefault="004C3E6B" w:rsidP="004615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b/>
          <w:sz w:val="24"/>
          <w:szCs w:val="24"/>
        </w:rPr>
        <w:t>Цель:</w:t>
      </w:r>
      <w:r w:rsidRPr="003B343E">
        <w:rPr>
          <w:rFonts w:ascii="Times New Roman" w:hAnsi="Times New Roman" w:cs="Times New Roman"/>
          <w:sz w:val="24"/>
          <w:szCs w:val="24"/>
        </w:rPr>
        <w:t xml:space="preserve"> научить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4C3E6B" w:rsidRPr="003B343E" w:rsidRDefault="004C3E6B" w:rsidP="004615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b/>
          <w:bCs/>
          <w:sz w:val="24"/>
          <w:szCs w:val="24"/>
        </w:rPr>
        <w:t>Глава 11.Соотношения между сторонами и углами треугольника. Скалярное произведение векторов. (14 часов)</w:t>
      </w:r>
    </w:p>
    <w:p w:rsidR="004C3E6B" w:rsidRPr="003B343E" w:rsidRDefault="004C3E6B" w:rsidP="004615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Синус, косинус и тангенс угла. Теоремы синусов и косину</w:t>
      </w:r>
      <w:r w:rsidRPr="003B343E">
        <w:rPr>
          <w:rFonts w:ascii="Times New Roman" w:hAnsi="Times New Roman" w:cs="Times New Roman"/>
          <w:sz w:val="24"/>
          <w:szCs w:val="24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4C3E6B" w:rsidRPr="003B343E" w:rsidRDefault="004C3E6B" w:rsidP="004615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B343E">
        <w:rPr>
          <w:rFonts w:ascii="Times New Roman" w:hAnsi="Times New Roman" w:cs="Times New Roman"/>
          <w:sz w:val="24"/>
          <w:szCs w:val="24"/>
        </w:rPr>
        <w:t>развить умение обучающихся применять тригонометрический аппарат при решении геометрических задач.</w:t>
      </w:r>
    </w:p>
    <w:p w:rsidR="004C3E6B" w:rsidRPr="003B343E" w:rsidRDefault="004C3E6B" w:rsidP="0046159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B343E">
        <w:rPr>
          <w:rFonts w:ascii="Times New Roman" w:hAnsi="Times New Roman" w:cs="Times New Roman"/>
          <w:b/>
          <w:bCs/>
          <w:sz w:val="24"/>
          <w:szCs w:val="24"/>
        </w:rPr>
        <w:t>Глава 12. Длина окружности и площадь круга. (12 часов)</w:t>
      </w:r>
    </w:p>
    <w:p w:rsidR="004C3E6B" w:rsidRPr="003B343E" w:rsidRDefault="004C3E6B" w:rsidP="004615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4C3E6B" w:rsidRPr="003B343E" w:rsidRDefault="004C3E6B" w:rsidP="004615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B343E">
        <w:rPr>
          <w:rFonts w:ascii="Times New Roman" w:hAnsi="Times New Roman" w:cs="Times New Roman"/>
          <w:sz w:val="24"/>
          <w:szCs w:val="24"/>
        </w:rPr>
        <w:t>расширить знание обучающихся о многоугольниках; рассмотреть понятия длины окружности и площади круга и формулы для их вычисления.</w:t>
      </w:r>
    </w:p>
    <w:p w:rsidR="004C3E6B" w:rsidRPr="003B343E" w:rsidRDefault="004C3E6B" w:rsidP="004615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13. Движения. (10 часов)</w:t>
      </w:r>
    </w:p>
    <w:p w:rsidR="004C3E6B" w:rsidRPr="003B343E" w:rsidRDefault="004C3E6B" w:rsidP="004615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3B343E">
        <w:rPr>
          <w:rFonts w:ascii="Times New Roman" w:hAnsi="Times New Roman" w:cs="Times New Roman"/>
          <w:sz w:val="24"/>
          <w:szCs w:val="24"/>
        </w:rPr>
        <w:softHyphen/>
        <w:t>ложения и движения.</w:t>
      </w:r>
    </w:p>
    <w:p w:rsidR="004C3E6B" w:rsidRPr="003B343E" w:rsidRDefault="004C3E6B" w:rsidP="004615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B343E">
        <w:rPr>
          <w:rFonts w:ascii="Times New Roman" w:hAnsi="Times New Roman" w:cs="Times New Roman"/>
          <w:sz w:val="24"/>
          <w:szCs w:val="24"/>
        </w:rPr>
        <w:t xml:space="preserve">познакомить обучающихся с понятием движения и его свойствами, с основными видами движений, </w:t>
      </w:r>
      <w:r w:rsidR="00461591" w:rsidRPr="003B343E">
        <w:rPr>
          <w:rFonts w:ascii="Times New Roman" w:hAnsi="Times New Roman" w:cs="Times New Roman"/>
          <w:sz w:val="24"/>
          <w:szCs w:val="24"/>
        </w:rPr>
        <w:t>с</w:t>
      </w:r>
      <w:r w:rsidRPr="003B343E">
        <w:rPr>
          <w:rFonts w:ascii="Times New Roman" w:hAnsi="Times New Roman" w:cs="Times New Roman"/>
          <w:sz w:val="24"/>
          <w:szCs w:val="24"/>
        </w:rPr>
        <w:t xml:space="preserve"> взаимоотношениями наложений и движений.</w:t>
      </w:r>
    </w:p>
    <w:p w:rsidR="004C3E6B" w:rsidRPr="003B343E" w:rsidRDefault="004C3E6B" w:rsidP="0046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b/>
          <w:bCs/>
          <w:sz w:val="24"/>
          <w:szCs w:val="24"/>
        </w:rPr>
        <w:t>Повторение. Решение задач. (8 часов)</w:t>
      </w:r>
    </w:p>
    <w:p w:rsidR="004C3E6B" w:rsidRDefault="004C3E6B" w:rsidP="004615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343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B343E">
        <w:rPr>
          <w:rFonts w:ascii="Times New Roman" w:hAnsi="Times New Roman" w:cs="Times New Roman"/>
          <w:sz w:val="24"/>
          <w:szCs w:val="24"/>
        </w:rPr>
        <w:t>Повторение, обобщение и систематизация знаний, умений и навыко</w:t>
      </w:r>
      <w:r w:rsidR="00461591">
        <w:rPr>
          <w:rFonts w:ascii="Times New Roman" w:hAnsi="Times New Roman" w:cs="Times New Roman"/>
          <w:sz w:val="24"/>
          <w:szCs w:val="24"/>
        </w:rPr>
        <w:t>в за курс геометрии 7-9 класса.</w:t>
      </w:r>
    </w:p>
    <w:p w:rsidR="00461591" w:rsidRPr="00461591" w:rsidRDefault="00461591" w:rsidP="004615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C3E6B" w:rsidRPr="00461591" w:rsidRDefault="004C3E6B" w:rsidP="004C3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591">
        <w:rPr>
          <w:rFonts w:ascii="Times New Roman" w:hAnsi="Times New Roman" w:cs="Times New Roman"/>
          <w:b/>
          <w:sz w:val="24"/>
          <w:szCs w:val="24"/>
        </w:rPr>
        <w:t xml:space="preserve">Учебно-тематическое планирование </w:t>
      </w:r>
    </w:p>
    <w:tbl>
      <w:tblPr>
        <w:tblStyle w:val="2"/>
        <w:tblW w:w="0" w:type="auto"/>
        <w:tblLook w:val="04A0"/>
      </w:tblPr>
      <w:tblGrid>
        <w:gridCol w:w="846"/>
        <w:gridCol w:w="5245"/>
        <w:gridCol w:w="992"/>
        <w:gridCol w:w="1134"/>
        <w:gridCol w:w="1128"/>
      </w:tblGrid>
      <w:tr w:rsidR="000B6F5D" w:rsidRPr="000B6F5D" w:rsidTr="000B6F5D">
        <w:trPr>
          <w:trHeight w:val="315"/>
        </w:trPr>
        <w:tc>
          <w:tcPr>
            <w:tcW w:w="846" w:type="dxa"/>
            <w:vMerge w:val="restart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proofErr w:type="gramStart"/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2" w:type="dxa"/>
            <w:gridSpan w:val="2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B6F5D" w:rsidRPr="000B6F5D" w:rsidTr="000B6F5D">
        <w:trPr>
          <w:trHeight w:val="225"/>
        </w:trPr>
        <w:tc>
          <w:tcPr>
            <w:tcW w:w="846" w:type="dxa"/>
            <w:vMerge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.Вектор. Длина (модуль) вектора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вектора. Равенство векторов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вектора на число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векторов 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векторов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между векторами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«Скалярное произведение»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«Векторы»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№1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теме</w:t>
            </w: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«Векторы»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B6F5D" w:rsidRPr="000B6F5D" w:rsidRDefault="000B6F5D" w:rsidP="000B6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Соотношения между сторонами и углами треугольника. Синус, косинус, тангенс, котангенс острого угла прямоугольного треугольника 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косинус, тангенс, котангенс углов от 0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180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приведение к острому углу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</w:t>
            </w:r>
            <w:r w:rsidR="0060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прямоугольных треугольников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 w:rsidR="0060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тригонометрическое тождество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</w:tcPr>
          <w:p w:rsidR="000B6F5D" w:rsidRPr="000B6F5D" w:rsidRDefault="006013E4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="000B6F5D"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«Решение прямоугольных треугольников»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Формулы, связывающие синус, косинус, тангенс, к</w:t>
            </w:r>
            <w:r w:rsidR="0060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отангенс одного и того же угла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</w:tcPr>
          <w:p w:rsidR="000B6F5D" w:rsidRPr="000B6F5D" w:rsidRDefault="006013E4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="000B6F5D"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«Формулы, связывающие синус, косинус, тангенс, котангенс одного и того же угла»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Формула, выражающая площадь треугольника: чере</w:t>
            </w:r>
            <w:r w:rsidR="0060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две стороны и угол между ними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</w:tcPr>
          <w:p w:rsidR="000B6F5D" w:rsidRPr="000B6F5D" w:rsidRDefault="006013E4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="000B6F5D"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«Формула, выражающие площадь треугольника: через две стороны и угол между ними»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</w:tcPr>
          <w:p w:rsidR="000B6F5D" w:rsidRPr="000B6F5D" w:rsidRDefault="006013E4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косинусов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</w:tcPr>
          <w:p w:rsidR="000B6F5D" w:rsidRPr="000B6F5D" w:rsidRDefault="006013E4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="000B6F5D"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«Теорема косинусов»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</w:tcPr>
          <w:p w:rsidR="000B6F5D" w:rsidRPr="000B6F5D" w:rsidRDefault="006013E4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синусов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</w:tcPr>
          <w:p w:rsidR="000B6F5D" w:rsidRPr="000B6F5D" w:rsidRDefault="006013E4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="000B6F5D"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«Теорема синусов»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применения теорем синусов и косинусов  для вы</w:t>
            </w:r>
            <w:r w:rsidR="0060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числения элементов треугольника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 w:rsidR="0060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систематизация знаний по теме</w:t>
            </w: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«Соотношения между сторонами и углами треугольника»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6013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онтрольная работа №2 по теме</w:t>
            </w: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«Соотношения между сторонами и углами треугольника»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6013E4" w:rsidTr="000B6F5D">
        <w:tc>
          <w:tcPr>
            <w:tcW w:w="846" w:type="dxa"/>
          </w:tcPr>
          <w:p w:rsidR="000B6F5D" w:rsidRPr="006013E4" w:rsidRDefault="000B6F5D" w:rsidP="00601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B6F5D" w:rsidRPr="006013E4" w:rsidRDefault="000B6F5D" w:rsidP="006013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601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лина окружности и площадь круга</w:t>
            </w:r>
          </w:p>
        </w:tc>
        <w:tc>
          <w:tcPr>
            <w:tcW w:w="992" w:type="dxa"/>
          </w:tcPr>
          <w:p w:rsidR="000B6F5D" w:rsidRPr="006013E4" w:rsidRDefault="000B6F5D" w:rsidP="006013E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0B6F5D" w:rsidRPr="006013E4" w:rsidRDefault="000B6F5D" w:rsidP="00601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6013E4" w:rsidRDefault="000B6F5D" w:rsidP="00601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Многоугольники. Выпуклые многоугольники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выпуклого многоугольника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</w:tcPr>
          <w:p w:rsidR="000B6F5D" w:rsidRPr="000B6F5D" w:rsidRDefault="006013E4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="000B6F5D"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«Сумма углов выпуклого многоугольника»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Вписанные и описанные многоугольники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Формулы, выражающие площадь треугольника через периметр и радиус вписанной окружности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</w:tcPr>
          <w:p w:rsidR="000B6F5D" w:rsidRPr="000B6F5D" w:rsidRDefault="006013E4" w:rsidP="000B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многоугольники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</w:t>
            </w:r>
            <w:r w:rsidR="0060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кружности; число пи. Длина дуги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круга и площадь сектора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</w:tcPr>
          <w:p w:rsidR="000B6F5D" w:rsidRPr="000B6F5D" w:rsidRDefault="006013E4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="000B6F5D"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«Площадь круга. Площадь сектора. Длина окружности»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Многоугольники. Периметр многоугольника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5" w:type="dxa"/>
          </w:tcPr>
          <w:p w:rsidR="000B6F5D" w:rsidRPr="000B6F5D" w:rsidRDefault="006013E4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="000B6F5D"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«Периметр многоугольника»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</w:tcPr>
          <w:p w:rsidR="000B6F5D" w:rsidRPr="000B6F5D" w:rsidRDefault="006013E4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="000B6F5D"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«Длина окружности и площадь круга»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</w:tcPr>
          <w:p w:rsidR="000B6F5D" w:rsidRPr="000B6F5D" w:rsidRDefault="006013E4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  <w:r w:rsidR="000B6F5D"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«Длина окружности и площадь круга»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5" w:type="dxa"/>
          </w:tcPr>
          <w:p w:rsidR="000B6F5D" w:rsidRPr="000B6F5D" w:rsidRDefault="006013E4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№3 по теме</w:t>
            </w:r>
            <w:r w:rsidR="000B6F5D"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«Длина окружности и площадь круга»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6013E4" w:rsidTr="000B6F5D">
        <w:tc>
          <w:tcPr>
            <w:tcW w:w="846" w:type="dxa"/>
          </w:tcPr>
          <w:p w:rsidR="000B6F5D" w:rsidRPr="006013E4" w:rsidRDefault="000B6F5D" w:rsidP="00601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B6F5D" w:rsidRPr="006013E4" w:rsidRDefault="006013E4" w:rsidP="006013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Примеры движений фигур</w:t>
            </w:r>
          </w:p>
        </w:tc>
        <w:tc>
          <w:tcPr>
            <w:tcW w:w="992" w:type="dxa"/>
          </w:tcPr>
          <w:p w:rsidR="000B6F5D" w:rsidRPr="006013E4" w:rsidRDefault="000B6F5D" w:rsidP="006013E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B6F5D" w:rsidRPr="006013E4" w:rsidRDefault="000B6F5D" w:rsidP="00601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6013E4" w:rsidRDefault="000B6F5D" w:rsidP="00601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="0060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мметрия фигур. Осевая симметрия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342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и центральная симметрия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5" w:type="dxa"/>
          </w:tcPr>
          <w:p w:rsidR="000B6F5D" w:rsidRPr="000B6F5D" w:rsidRDefault="006013E4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перенос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5" w:type="dxa"/>
          </w:tcPr>
          <w:p w:rsidR="000B6F5D" w:rsidRPr="000B6F5D" w:rsidRDefault="006013E4" w:rsidP="000B6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гомотетии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6013E4" w:rsidTr="000B6F5D">
        <w:tc>
          <w:tcPr>
            <w:tcW w:w="846" w:type="dxa"/>
          </w:tcPr>
          <w:p w:rsidR="000B6F5D" w:rsidRPr="006013E4" w:rsidRDefault="000B6F5D" w:rsidP="00601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B6F5D" w:rsidRPr="006013E4" w:rsidRDefault="006013E4" w:rsidP="006013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Пространственные тела</w:t>
            </w:r>
          </w:p>
        </w:tc>
        <w:tc>
          <w:tcPr>
            <w:tcW w:w="992" w:type="dxa"/>
          </w:tcPr>
          <w:p w:rsidR="000B6F5D" w:rsidRPr="006013E4" w:rsidRDefault="000B6F5D" w:rsidP="006013E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B6F5D" w:rsidRPr="006013E4" w:rsidRDefault="000B6F5D" w:rsidP="00601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6013E4" w:rsidRDefault="000B6F5D" w:rsidP="00601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Правильные многогранники. </w:t>
            </w:r>
            <w:proofErr w:type="gramStart"/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представления о пространственных телах: кубе, параллелепипеде, призме, пирамиде, шаре, сфере, </w:t>
            </w:r>
            <w:r w:rsidR="0060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конусе, цилиндре</w:t>
            </w:r>
            <w:proofErr w:type="gramEnd"/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5" w:type="dxa"/>
          </w:tcPr>
          <w:p w:rsidR="000B6F5D" w:rsidRPr="000B6F5D" w:rsidRDefault="006013E4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сечений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5" w:type="dxa"/>
          </w:tcPr>
          <w:p w:rsidR="000B6F5D" w:rsidRPr="000B6F5D" w:rsidRDefault="006013E4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разверток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645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тела. Формулы объема прямо</w:t>
            </w:r>
            <w:r w:rsidR="0060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угольного параллелепипеда, куба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180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5" w:type="dxa"/>
          </w:tcPr>
          <w:p w:rsidR="000B6F5D" w:rsidRPr="000B6F5D" w:rsidRDefault="006013E4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="000B6F5D"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«Объем тела. Формулы объема прямоугольного параллелепипеда, куба»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367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 </w:t>
            </w:r>
            <w:r w:rsidR="0060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шара, цилиндра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225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объёма конуса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rPr>
          <w:trHeight w:val="345"/>
        </w:trPr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5" w:type="dxa"/>
          </w:tcPr>
          <w:p w:rsidR="000B6F5D" w:rsidRPr="000B6F5D" w:rsidRDefault="006013E4" w:rsidP="000B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  <w:r w:rsidR="000B6F5D"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«Пространственные тела»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6013E4" w:rsidTr="000B6F5D">
        <w:trPr>
          <w:trHeight w:val="195"/>
        </w:trPr>
        <w:tc>
          <w:tcPr>
            <w:tcW w:w="846" w:type="dxa"/>
          </w:tcPr>
          <w:p w:rsidR="000B6F5D" w:rsidRPr="006013E4" w:rsidRDefault="000B6F5D" w:rsidP="00601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5245" w:type="dxa"/>
          </w:tcPr>
          <w:p w:rsidR="000B6F5D" w:rsidRPr="006013E4" w:rsidRDefault="000B6F5D" w:rsidP="00601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</w:tcPr>
          <w:p w:rsidR="000B6F5D" w:rsidRPr="006013E4" w:rsidRDefault="000B6F5D" w:rsidP="006013E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0B6F5D" w:rsidRPr="006013E4" w:rsidRDefault="000B6F5D" w:rsidP="00601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6013E4" w:rsidRDefault="000B6F5D" w:rsidP="00601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тела 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прототипов №9 ОГЭ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прототипов №10 ОГЭ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61;62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прототипов №11 ОГЭ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63;64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прототипов №12-№13ОГЭ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прототипов №24 ОГЭ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прототипов №25, №26 ОГЭ.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тренировочного варианта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5D" w:rsidRPr="000B6F5D" w:rsidTr="000B6F5D">
        <w:tc>
          <w:tcPr>
            <w:tcW w:w="846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45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тренировочного варианта</w:t>
            </w:r>
          </w:p>
        </w:tc>
        <w:tc>
          <w:tcPr>
            <w:tcW w:w="992" w:type="dxa"/>
          </w:tcPr>
          <w:p w:rsidR="000B6F5D" w:rsidRPr="000B6F5D" w:rsidRDefault="000B6F5D" w:rsidP="000B6F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B6F5D" w:rsidRPr="000B6F5D" w:rsidRDefault="000B6F5D" w:rsidP="000B6F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EEF" w:rsidRDefault="009A4EEF" w:rsidP="009A4E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3E6B" w:rsidRPr="009A4EEF" w:rsidRDefault="004C3E6B" w:rsidP="009A4E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EEF">
        <w:rPr>
          <w:rFonts w:ascii="Times New Roman" w:hAnsi="Times New Roman" w:cs="Times New Roman"/>
          <w:b/>
          <w:bCs/>
          <w:sz w:val="24"/>
          <w:szCs w:val="24"/>
        </w:rPr>
        <w:t>Требования к математической подготовке учащихся</w:t>
      </w:r>
    </w:p>
    <w:p w:rsidR="004C3E6B" w:rsidRPr="009A4EEF" w:rsidRDefault="004C3E6B" w:rsidP="004C3E6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4EEF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геометрии ученик должен</w:t>
      </w:r>
      <w:r w:rsidRPr="009A4EEF">
        <w:rPr>
          <w:rFonts w:ascii="Times New Roman" w:hAnsi="Times New Roman" w:cs="Times New Roman"/>
          <w:b/>
          <w:bCs/>
          <w:sz w:val="24"/>
          <w:szCs w:val="24"/>
        </w:rPr>
        <w:t xml:space="preserve"> уметь:</w:t>
      </w:r>
    </w:p>
    <w:p w:rsidR="004C3E6B" w:rsidRPr="003B343E" w:rsidRDefault="004C3E6B" w:rsidP="004C3E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пользоваться  геометрическим языком для описания предметов окружающего мира;</w:t>
      </w:r>
    </w:p>
    <w:p w:rsidR="004C3E6B" w:rsidRPr="003B343E" w:rsidRDefault="004C3E6B" w:rsidP="004C3E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4C3E6B" w:rsidRPr="003B343E" w:rsidRDefault="004C3E6B" w:rsidP="004C3E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распознавать на чертежах и моделях геометрические фигуры; изображать изученные геометрические фигуры;</w:t>
      </w:r>
    </w:p>
    <w:p w:rsidR="004C3E6B" w:rsidRPr="003B343E" w:rsidRDefault="004C3E6B" w:rsidP="004C3E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выполнять чертежи по условию задачи;</w:t>
      </w:r>
    </w:p>
    <w:p w:rsidR="004C3E6B" w:rsidRPr="003B343E" w:rsidRDefault="004C3E6B" w:rsidP="004C3E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владеть практическими навыками использования геометрических инструментов для изображения фигур;</w:t>
      </w:r>
    </w:p>
    <w:p w:rsidR="004C3E6B" w:rsidRPr="003B343E" w:rsidRDefault="004C3E6B" w:rsidP="004C3E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уметь решать несложные задачи на вычисление геометрических величин (длин, углов), опираясь на изученные свойства фигур и отношений между ними, применяя дополнительные построения, алгебраический  и тригонометрический аппарат;</w:t>
      </w:r>
    </w:p>
    <w:p w:rsidR="004C3E6B" w:rsidRPr="003B343E" w:rsidRDefault="004C3E6B" w:rsidP="004C3E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4C3E6B" w:rsidRPr="003B343E" w:rsidRDefault="004C3E6B" w:rsidP="004C3E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владеть алгоритмами решения основных задач на построение;</w:t>
      </w:r>
    </w:p>
    <w:p w:rsidR="004C3E6B" w:rsidRPr="003B343E" w:rsidRDefault="004C3E6B" w:rsidP="004C3E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величин(длин, углов, площадей, объемов); в том числе: для углов от 0</w:t>
      </w:r>
      <w:r w:rsidRPr="003B343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B343E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3B343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B343E">
        <w:rPr>
          <w:rFonts w:ascii="Times New Roman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одной из них, находить стороны, углы и площади треугольников, длины ломаных, дуг окружностей, площадей основных геометрических фигур и фигур, составленных из них;</w:t>
      </w:r>
    </w:p>
    <w:p w:rsidR="004C3E6B" w:rsidRPr="003B343E" w:rsidRDefault="004C3E6B" w:rsidP="004C3E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4C3E6B" w:rsidRPr="003B343E" w:rsidRDefault="004C3E6B" w:rsidP="004C3E6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B343E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3B343E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4C3E6B" w:rsidRPr="003B343E" w:rsidRDefault="004C3E6B" w:rsidP="004C3E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4C3E6B" w:rsidRPr="003B343E" w:rsidRDefault="004C3E6B" w:rsidP="004C3E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4C3E6B" w:rsidRPr="003B343E" w:rsidRDefault="004C3E6B" w:rsidP="004C3E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тригонометрии;</w:t>
      </w:r>
    </w:p>
    <w:p w:rsidR="004C3E6B" w:rsidRPr="003B343E" w:rsidRDefault="004C3E6B" w:rsidP="004C3E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4C3E6B" w:rsidRPr="009A5FDE" w:rsidRDefault="004C3E6B" w:rsidP="004C3E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4C3E6B" w:rsidRPr="009A4EEF" w:rsidRDefault="004C3E6B" w:rsidP="004C3E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EEF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4C3E6B" w:rsidRDefault="004C3E6B" w:rsidP="004C3E6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lastRenderedPageBreak/>
        <w:t>Геометрия, 7-9: Учеб</w:t>
      </w:r>
      <w:proofErr w:type="gramStart"/>
      <w:r w:rsidRPr="003B343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B343E">
        <w:rPr>
          <w:rFonts w:ascii="Times New Roman" w:hAnsi="Times New Roman" w:cs="Times New Roman"/>
          <w:sz w:val="24"/>
          <w:szCs w:val="24"/>
        </w:rPr>
        <w:t>ля общеобразоват. учреждений / Л. С. Атанасян, В. Ф. Бутузов,  и др. – М. : Просвещение, 2013.</w:t>
      </w:r>
    </w:p>
    <w:p w:rsidR="004C3E6B" w:rsidRPr="003B343E" w:rsidRDefault="004C3E6B" w:rsidP="004C3E6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Изучение геометрии в 7, 8, 9 классах: Метод</w:t>
      </w:r>
      <w:proofErr w:type="gramStart"/>
      <w:r w:rsidRPr="003B34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343E">
        <w:rPr>
          <w:rFonts w:ascii="Times New Roman" w:hAnsi="Times New Roman" w:cs="Times New Roman"/>
          <w:sz w:val="24"/>
          <w:szCs w:val="24"/>
        </w:rPr>
        <w:t>екомендации к учебн.: Кн. для учителя / Л. С. Атанасян, В. Ф. Бутузов, Ю. А. Глазк</w:t>
      </w:r>
      <w:r>
        <w:rPr>
          <w:rFonts w:ascii="Times New Roman" w:hAnsi="Times New Roman" w:cs="Times New Roman"/>
          <w:sz w:val="24"/>
          <w:szCs w:val="24"/>
        </w:rPr>
        <w:t>ов и др. – М. : Просвещение, 2013</w:t>
      </w:r>
      <w:r w:rsidRPr="003B343E">
        <w:rPr>
          <w:rFonts w:ascii="Times New Roman" w:hAnsi="Times New Roman" w:cs="Times New Roman"/>
          <w:sz w:val="24"/>
          <w:szCs w:val="24"/>
        </w:rPr>
        <w:t>.</w:t>
      </w:r>
    </w:p>
    <w:p w:rsidR="004C3E6B" w:rsidRPr="003B343E" w:rsidRDefault="004C3E6B" w:rsidP="004C3E6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Геометрия. 7-9 классы: тесты для текущего и обобщающего контроля/авт.-сост. Г.И.Ковалёва, Н.И.Мазурова. – Волгоград: Учитель, 2008.</w:t>
      </w:r>
    </w:p>
    <w:p w:rsidR="004C3E6B" w:rsidRDefault="004C3E6B" w:rsidP="004C3E6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43E">
        <w:rPr>
          <w:rFonts w:ascii="Times New Roman" w:hAnsi="Times New Roman" w:cs="Times New Roman"/>
          <w:sz w:val="24"/>
          <w:szCs w:val="24"/>
        </w:rPr>
        <w:t>Мельникова Н.Б.Контрольные работы по геометрии: 7 класс: к учебнику Л.С. Атанасяна и др. «Геометрия 7-9». –</w:t>
      </w:r>
      <w:r>
        <w:rPr>
          <w:rFonts w:ascii="Times New Roman" w:hAnsi="Times New Roman" w:cs="Times New Roman"/>
          <w:sz w:val="24"/>
          <w:szCs w:val="24"/>
        </w:rPr>
        <w:t xml:space="preserve"> М.:Издательство «Экзамен», 2014</w:t>
      </w:r>
      <w:r w:rsidRPr="003B34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E6B" w:rsidRDefault="004C3E6B" w:rsidP="004C3E6B">
      <w:pPr>
        <w:pStyle w:val="a4"/>
        <w:widowControl w:val="0"/>
        <w:numPr>
          <w:ilvl w:val="0"/>
          <w:numId w:val="3"/>
        </w:numPr>
        <w:ind w:left="360"/>
      </w:pPr>
      <w:r>
        <w:t>Контрольно-измерительные материалы. Геометрия. 9 класс/ сост.А.Н. Рурукин.-2-е изд., М.:ВАКО, 2014</w:t>
      </w:r>
    </w:p>
    <w:p w:rsidR="004C3E6B" w:rsidRDefault="004C3E6B" w:rsidP="004C3E6B">
      <w:pPr>
        <w:pStyle w:val="a4"/>
        <w:widowControl w:val="0"/>
        <w:numPr>
          <w:ilvl w:val="0"/>
          <w:numId w:val="3"/>
        </w:numPr>
        <w:ind w:left="360"/>
      </w:pPr>
      <w:r>
        <w:t xml:space="preserve">Авторские </w:t>
      </w:r>
      <w:r w:rsidRPr="003B343E">
        <w:t xml:space="preserve"> программы по геометрии  Л.С.Атанасян,  В. Ф.Бутузов, С.Б.Кадомцев и др. (Программы общеобразовательных учреждений. Геометрия. 7-9 классы/ сост. Н.Ф. Гаврилова. – М.: ВАКО, 2012).</w:t>
      </w:r>
    </w:p>
    <w:p w:rsidR="009A4EEF" w:rsidRDefault="009A4EEF" w:rsidP="009A4EE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для 7 класса./ Л.С. Атанасян, В.Ф. Бутузов. – М.: Просвещение, 2009.</w:t>
      </w:r>
    </w:p>
    <w:p w:rsidR="009A4EEF" w:rsidRPr="009A4EEF" w:rsidRDefault="009A4EEF" w:rsidP="009A4EE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4EEF">
        <w:rPr>
          <w:rFonts w:ascii="Times New Roman" w:hAnsi="Times New Roman" w:cs="Times New Roman"/>
          <w:sz w:val="24"/>
          <w:szCs w:val="24"/>
        </w:rPr>
        <w:t>Рабочая тетрадь для 8 класса./ Л.С. Атанасян, В.Ф. Бутузов. – М.: Просвещение, 2009.</w:t>
      </w:r>
    </w:p>
    <w:p w:rsidR="004C3E6B" w:rsidRPr="009A5FDE" w:rsidRDefault="004C3E6B" w:rsidP="004C3E6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FDE">
        <w:rPr>
          <w:rFonts w:ascii="Times New Roman" w:hAnsi="Times New Roman" w:cs="Times New Roman"/>
          <w:color w:val="000000" w:themeColor="text1"/>
          <w:sz w:val="24"/>
          <w:szCs w:val="24"/>
        </w:rPr>
        <w:t>Рабочая тетрадь. Геометрия 9 класс. / Л. С. Атан</w:t>
      </w:r>
      <w:r w:rsidR="009A4EEF">
        <w:rPr>
          <w:rFonts w:ascii="Times New Roman" w:hAnsi="Times New Roman" w:cs="Times New Roman"/>
          <w:color w:val="000000" w:themeColor="text1"/>
          <w:sz w:val="24"/>
          <w:szCs w:val="24"/>
        </w:rPr>
        <w:t>асян, В. Ф. Бутузов, и др. – М.</w:t>
      </w:r>
      <w:r w:rsidRPr="009A5FDE">
        <w:rPr>
          <w:rFonts w:ascii="Times New Roman" w:hAnsi="Times New Roman" w:cs="Times New Roman"/>
          <w:color w:val="000000" w:themeColor="text1"/>
          <w:sz w:val="24"/>
          <w:szCs w:val="24"/>
        </w:rPr>
        <w:t>: Просвещение, 2014</w:t>
      </w:r>
    </w:p>
    <w:p w:rsidR="00C04597" w:rsidRPr="00C04597" w:rsidRDefault="00C04597" w:rsidP="004C3E6B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6D1" w:rsidRDefault="007956D1" w:rsidP="00C61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6D1" w:rsidRPr="00834A30" w:rsidRDefault="007956D1" w:rsidP="007956D1">
      <w:pPr>
        <w:pStyle w:val="NR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956D1" w:rsidRPr="00834A30" w:rsidRDefault="007956D1" w:rsidP="00DB5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6D1" w:rsidRPr="00834A30" w:rsidRDefault="007956D1" w:rsidP="007956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956D1" w:rsidRPr="00834A30" w:rsidSect="009A4EE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F5D" w:rsidRDefault="000B6F5D" w:rsidP="009A4EEF">
      <w:pPr>
        <w:spacing w:after="0" w:line="240" w:lineRule="auto"/>
      </w:pPr>
      <w:r>
        <w:separator/>
      </w:r>
    </w:p>
  </w:endnote>
  <w:endnote w:type="continuationSeparator" w:id="1">
    <w:p w:rsidR="000B6F5D" w:rsidRDefault="000B6F5D" w:rsidP="009A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525650"/>
      <w:docPartObj>
        <w:docPartGallery w:val="Page Numbers (Bottom of Page)"/>
        <w:docPartUnique/>
      </w:docPartObj>
    </w:sdtPr>
    <w:sdtContent>
      <w:p w:rsidR="000B6F5D" w:rsidRDefault="00B66EE4">
        <w:pPr>
          <w:pStyle w:val="aa"/>
          <w:jc w:val="right"/>
        </w:pPr>
        <w:r>
          <w:fldChar w:fldCharType="begin"/>
        </w:r>
        <w:r w:rsidR="000B6F5D">
          <w:instrText>PAGE   \* MERGEFORMAT</w:instrText>
        </w:r>
        <w:r>
          <w:fldChar w:fldCharType="separate"/>
        </w:r>
        <w:r w:rsidR="00331C77">
          <w:rPr>
            <w:noProof/>
          </w:rPr>
          <w:t>10</w:t>
        </w:r>
        <w:r>
          <w:fldChar w:fldCharType="end"/>
        </w:r>
      </w:p>
    </w:sdtContent>
  </w:sdt>
  <w:p w:rsidR="000B6F5D" w:rsidRDefault="000B6F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F5D" w:rsidRDefault="000B6F5D" w:rsidP="009A4EEF">
      <w:pPr>
        <w:spacing w:after="0" w:line="240" w:lineRule="auto"/>
      </w:pPr>
      <w:r>
        <w:separator/>
      </w:r>
    </w:p>
  </w:footnote>
  <w:footnote w:type="continuationSeparator" w:id="1">
    <w:p w:rsidR="000B6F5D" w:rsidRDefault="000B6F5D" w:rsidP="009A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429"/>
    <w:multiLevelType w:val="hybridMultilevel"/>
    <w:tmpl w:val="716483C2"/>
    <w:lvl w:ilvl="0" w:tplc="6BBC76CE">
      <w:start w:val="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28A78D5"/>
    <w:multiLevelType w:val="hybridMultilevel"/>
    <w:tmpl w:val="ABDA784C"/>
    <w:lvl w:ilvl="0" w:tplc="4FB0651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A97254"/>
    <w:multiLevelType w:val="hybridMultilevel"/>
    <w:tmpl w:val="80D61E08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E92FEA"/>
    <w:multiLevelType w:val="hybridMultilevel"/>
    <w:tmpl w:val="9774B15C"/>
    <w:lvl w:ilvl="0" w:tplc="61542EB8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2307E"/>
    <w:multiLevelType w:val="hybridMultilevel"/>
    <w:tmpl w:val="89B6931A"/>
    <w:lvl w:ilvl="0" w:tplc="61542E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B77B1E"/>
    <w:multiLevelType w:val="hybridMultilevel"/>
    <w:tmpl w:val="4F8AF75E"/>
    <w:lvl w:ilvl="0" w:tplc="98DCCC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631"/>
    <w:rsid w:val="00010D6B"/>
    <w:rsid w:val="00044262"/>
    <w:rsid w:val="00052552"/>
    <w:rsid w:val="000B6F5D"/>
    <w:rsid w:val="000E305D"/>
    <w:rsid w:val="00273888"/>
    <w:rsid w:val="00331C77"/>
    <w:rsid w:val="00461591"/>
    <w:rsid w:val="004C3E6B"/>
    <w:rsid w:val="004F2B11"/>
    <w:rsid w:val="005C290E"/>
    <w:rsid w:val="006013E4"/>
    <w:rsid w:val="0061289F"/>
    <w:rsid w:val="007956D1"/>
    <w:rsid w:val="007A4C62"/>
    <w:rsid w:val="009A4EEF"/>
    <w:rsid w:val="009F7778"/>
    <w:rsid w:val="00A27107"/>
    <w:rsid w:val="00B66EE4"/>
    <w:rsid w:val="00BD1F28"/>
    <w:rsid w:val="00C04597"/>
    <w:rsid w:val="00C61420"/>
    <w:rsid w:val="00D9445E"/>
    <w:rsid w:val="00DB5635"/>
    <w:rsid w:val="00E01631"/>
    <w:rsid w:val="00EE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D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56D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956D1"/>
    <w:rPr>
      <w:rFonts w:ascii="Cambria" w:eastAsia="Times New Roman" w:hAnsi="Cambria" w:cs="Times New Roman"/>
      <w:color w:val="243F60"/>
      <w:lang w:val="en-US" w:bidi="en-US"/>
    </w:rPr>
  </w:style>
  <w:style w:type="paragraph" w:styleId="a3">
    <w:name w:val="Normal (Web)"/>
    <w:basedOn w:val="a"/>
    <w:unhideWhenUsed/>
    <w:rsid w:val="0079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7956D1"/>
    <w:rPr>
      <w:rFonts w:ascii="Calibri" w:eastAsia="Times New Roman" w:hAnsi="Calibri" w:cs="Times New Roman"/>
      <w:szCs w:val="20"/>
      <w:lang w:val="en-US" w:bidi="en-US"/>
    </w:rPr>
  </w:style>
  <w:style w:type="paragraph" w:styleId="a4">
    <w:name w:val="List Paragraph"/>
    <w:basedOn w:val="a"/>
    <w:qFormat/>
    <w:rsid w:val="0079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3E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A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4EEF"/>
  </w:style>
  <w:style w:type="paragraph" w:styleId="aa">
    <w:name w:val="footer"/>
    <w:basedOn w:val="a"/>
    <w:link w:val="ab"/>
    <w:uiPriority w:val="99"/>
    <w:unhideWhenUsed/>
    <w:rsid w:val="009A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4EEF"/>
  </w:style>
  <w:style w:type="table" w:customStyle="1" w:styleId="1">
    <w:name w:val="Сетка таблицы1"/>
    <w:basedOn w:val="a1"/>
    <w:next w:val="a7"/>
    <w:uiPriority w:val="59"/>
    <w:rsid w:val="000B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0B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D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56D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956D1"/>
    <w:rPr>
      <w:rFonts w:ascii="Cambria" w:eastAsia="Times New Roman" w:hAnsi="Cambria" w:cs="Times New Roman"/>
      <w:color w:val="243F60"/>
      <w:lang w:val="en-US" w:bidi="en-US"/>
    </w:rPr>
  </w:style>
  <w:style w:type="paragraph" w:styleId="a3">
    <w:name w:val="Normal (Web)"/>
    <w:basedOn w:val="a"/>
    <w:unhideWhenUsed/>
    <w:rsid w:val="0079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7956D1"/>
    <w:rPr>
      <w:rFonts w:ascii="Calibri" w:eastAsia="Times New Roman" w:hAnsi="Calibri" w:cs="Times New Roman"/>
      <w:szCs w:val="20"/>
      <w:lang w:val="en-US" w:bidi="en-US"/>
    </w:rPr>
  </w:style>
  <w:style w:type="paragraph" w:styleId="a4">
    <w:name w:val="List Paragraph"/>
    <w:basedOn w:val="a"/>
    <w:qFormat/>
    <w:rsid w:val="0079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3E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A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4EEF"/>
  </w:style>
  <w:style w:type="paragraph" w:styleId="aa">
    <w:name w:val="footer"/>
    <w:basedOn w:val="a"/>
    <w:link w:val="ab"/>
    <w:uiPriority w:val="99"/>
    <w:unhideWhenUsed/>
    <w:rsid w:val="009A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4EEF"/>
  </w:style>
  <w:style w:type="table" w:customStyle="1" w:styleId="1">
    <w:name w:val="Сетка таблицы1"/>
    <w:basedOn w:val="a1"/>
    <w:next w:val="a7"/>
    <w:uiPriority w:val="59"/>
    <w:rsid w:val="000B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0B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Lebedev</cp:lastModifiedBy>
  <cp:revision>11</cp:revision>
  <cp:lastPrinted>2016-10-21T04:17:00Z</cp:lastPrinted>
  <dcterms:created xsi:type="dcterms:W3CDTF">2016-08-19T06:20:00Z</dcterms:created>
  <dcterms:modified xsi:type="dcterms:W3CDTF">2017-09-07T04:38:00Z</dcterms:modified>
</cp:coreProperties>
</file>